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59" w:type="dxa"/>
        <w:tblLook w:val="04A0"/>
      </w:tblPr>
      <w:tblGrid>
        <w:gridCol w:w="4678"/>
        <w:gridCol w:w="3430"/>
        <w:gridCol w:w="1815"/>
      </w:tblGrid>
      <w:tr w:rsidR="00C372DD" w:rsidRPr="00F971C4" w:rsidTr="001A257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 w:rsid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ΚΕΝΟΥΜΕΝΗ</w:t>
            </w:r>
            <w:r w:rsidR="007336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Ή ΚΕΝΗ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ΘΕΣΗ </w:t>
            </w:r>
            <w:r w:rsidR="00DE1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ΥΠΟ</w:t>
            </w:r>
            <w:r w:rsid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ΔΙΕΥΘΥΝΤΗ/ΝΤΡΙΑΣ </w:t>
            </w:r>
            <w:r w:rsidR="00DE1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 w:rsidR="007336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Χ</w:t>
            </w:r>
            <w:r w:rsidR="00DE1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ΟΛΙΚΩΝ ΜΟΝΑΔΩΝ </w:t>
            </w:r>
          </w:p>
          <w:p w:rsidR="00DA0D37" w:rsidRPr="00F971C4" w:rsidRDefault="00E54F1E" w:rsidP="009B6285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ΤΗΣ ΔΙΕΥΘΥΝΣΗ</w:t>
            </w:r>
            <w:r w:rsidR="00B24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 w:rsidR="009B62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B24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Β/ΘΜΙΑΣ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ΕΚΠΑΙΔΕΥΣΗΣ</w:t>
            </w:r>
            <w:r w:rsidR="009B62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ΔΥΤ. ΘΕΣ/ΝΙΚΗΣ</w:t>
            </w:r>
          </w:p>
        </w:tc>
      </w:tr>
      <w:tr w:rsidR="00C372DD" w:rsidRPr="00F971C4" w:rsidTr="001A257A">
        <w:trPr>
          <w:trHeight w:hRule="exact" w:val="51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6160CB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6160CB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6160CB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Οργανικής θέση: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6160CB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 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6160CB" w:rsidP="00616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ΦΕΚ Διορισμού: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6160CB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6160CB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1A257A" w:rsidP="001A2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επικοινωνίας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:       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A257A">
        <w:trPr>
          <w:trHeight w:hRule="exact"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tbl>
      <w:tblPr>
        <w:tblW w:w="9923" w:type="dxa"/>
        <w:tblInd w:w="-459" w:type="dxa"/>
        <w:tblLook w:val="04A0"/>
      </w:tblPr>
      <w:tblGrid>
        <w:gridCol w:w="4678"/>
        <w:gridCol w:w="5245"/>
      </w:tblGrid>
      <w:tr w:rsidR="00C372DD" w:rsidRPr="00F971C4" w:rsidTr="001A257A">
        <w:trPr>
          <w:trHeight w:hRule="exact"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1A257A">
        <w:trPr>
          <w:trHeight w:hRule="exact" w:val="4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1A2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 w:rsidR="00DC24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1A257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……….. Μ</w:t>
            </w:r>
            <w:r w:rsidR="001A257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ΗΝΕΣ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……… Η</w:t>
            </w:r>
            <w:r w:rsidR="001A257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ΜΕΡΕΣ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……..</w:t>
            </w:r>
          </w:p>
        </w:tc>
      </w:tr>
      <w:tr w:rsidR="00C372DD" w:rsidRPr="00F971C4" w:rsidTr="001A257A">
        <w:trPr>
          <w:trHeight w:hRule="exact" w:val="4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1A257A" w:rsidRDefault="001A257A" w:rsidP="001A2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 / ΟΧΙ</w:t>
            </w:r>
          </w:p>
        </w:tc>
      </w:tr>
      <w:tr w:rsidR="00C54F95" w:rsidRPr="00F971C4" w:rsidTr="001A257A">
        <w:trPr>
          <w:trHeight w:hRule="exact"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Υπηρετώ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με οργανική θέση στη σχολική μονάδα την οποία αφορά η επιλογή</w:t>
            </w:r>
          </w:p>
          <w:p w:rsidR="00C54F95" w:rsidRPr="00C54F95" w:rsidRDefault="00C54F9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1A257A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 / ΟΧΙ</w:t>
            </w:r>
          </w:p>
        </w:tc>
      </w:tr>
      <w:tr w:rsidR="00C54F95" w:rsidRPr="00F971C4" w:rsidTr="001A257A">
        <w:trPr>
          <w:trHeight w:hRule="exact"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Default="008145B5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Δεν έχω </w:t>
            </w:r>
            <w:r w:rsidR="00F54B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κριθεί υπεράριθμος/η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κατά το χρόνο επιλογής με βάση το ά</w:t>
            </w:r>
            <w:r w:rsidR="001A257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ρ.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 του</w:t>
            </w:r>
            <w:r w:rsidR="001A257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Π.Δ.50/1996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1A257A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 / ΟΧΙ</w:t>
            </w:r>
          </w:p>
        </w:tc>
      </w:tr>
      <w:tr w:rsidR="00C54F95" w:rsidRPr="00F971C4" w:rsidTr="001A257A">
        <w:trPr>
          <w:trHeight w:hRule="exact" w:val="5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7336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Καλύπτ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 υποχρεωτικό ωράριο του</w:t>
            </w:r>
            <w:r w:rsidR="00F54B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/της</w:t>
            </w:r>
            <w:bookmarkStart w:id="1" w:name="_GoBack"/>
            <w:bookmarkEnd w:id="1"/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Υποδιευθυντή/</w:t>
            </w:r>
            <w:proofErr w:type="spellStart"/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ντριας</w:t>
            </w:r>
            <w:proofErr w:type="spellEnd"/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σχολικής </w:t>
            </w:r>
            <w:r w:rsidR="007336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</w:t>
            </w:r>
            <w:r w:rsidR="001A257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μονάδας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1A257A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 / ΟΧΙ</w:t>
            </w:r>
          </w:p>
        </w:tc>
      </w:tr>
    </w:tbl>
    <w:p w:rsidR="00BF1910" w:rsidRDefault="0073366B" w:rsidP="00BF1910">
      <w:r>
        <w:rPr>
          <w:rFonts w:ascii="Arial" w:hAnsi="Arial" w:cs="Arial"/>
          <w:sz w:val="20"/>
          <w:szCs w:val="20"/>
        </w:rPr>
        <w:t>Δ</w:t>
      </w:r>
      <w:r w:rsidR="002E22B7" w:rsidRPr="00B5305B">
        <w:rPr>
          <w:rFonts w:ascii="Arial" w:hAnsi="Arial" w:cs="Arial"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</w:t>
      </w:r>
    </w:p>
    <w:p w:rsidR="001A257A" w:rsidRDefault="00BF1910" w:rsidP="001A257A">
      <w:pPr>
        <w:rPr>
          <w:rFonts w:ascii="Arial" w:hAnsi="Arial" w:cs="Arial"/>
          <w:i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  <w:r w:rsidR="001A257A">
        <w:rPr>
          <w:rFonts w:ascii="Arial" w:hAnsi="Arial" w:cs="Arial"/>
          <w:sz w:val="20"/>
          <w:szCs w:val="20"/>
        </w:rPr>
        <w:tab/>
      </w:r>
      <w:r w:rsidR="001A257A">
        <w:rPr>
          <w:rFonts w:ascii="Arial" w:hAnsi="Arial" w:cs="Arial"/>
          <w:sz w:val="20"/>
          <w:szCs w:val="20"/>
        </w:rPr>
        <w:tab/>
      </w:r>
      <w:r w:rsidR="001A257A">
        <w:rPr>
          <w:rFonts w:ascii="Arial" w:hAnsi="Arial" w:cs="Arial"/>
          <w:sz w:val="20"/>
          <w:szCs w:val="20"/>
        </w:rPr>
        <w:tab/>
        <w:t xml:space="preserve">Ο/η αιτών/ούσα – δηλών/ούσα </w:t>
      </w:r>
      <w:r w:rsidR="001A257A"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tbl>
      <w:tblPr>
        <w:tblW w:w="8974" w:type="dxa"/>
        <w:tblInd w:w="93" w:type="dxa"/>
        <w:tblLook w:val="04A0"/>
      </w:tblPr>
      <w:tblGrid>
        <w:gridCol w:w="3871"/>
        <w:gridCol w:w="5103"/>
      </w:tblGrid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6160C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31B" w:rsidRPr="00E5100C" w:rsidRDefault="00BF1910" w:rsidP="00616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Υπογραφή </w:t>
            </w:r>
            <w:r w:rsidR="001A257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Διευθυντή Δ.Ε.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6160CB">
        <w:trPr>
          <w:trHeight w:val="739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6160CB">
      <w:pgSz w:w="11906" w:h="16838"/>
      <w:pgMar w:top="1247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44CBB"/>
    <w:rsid w:val="00057037"/>
    <w:rsid w:val="000E3A9F"/>
    <w:rsid w:val="000F4458"/>
    <w:rsid w:val="0013481E"/>
    <w:rsid w:val="001A257A"/>
    <w:rsid w:val="001E3543"/>
    <w:rsid w:val="00277B1F"/>
    <w:rsid w:val="002A15EE"/>
    <w:rsid w:val="002E22B7"/>
    <w:rsid w:val="003440BF"/>
    <w:rsid w:val="00381F1B"/>
    <w:rsid w:val="00455AAF"/>
    <w:rsid w:val="00545CF1"/>
    <w:rsid w:val="00550D2A"/>
    <w:rsid w:val="005F1FF8"/>
    <w:rsid w:val="006160CB"/>
    <w:rsid w:val="006350FF"/>
    <w:rsid w:val="00666F63"/>
    <w:rsid w:val="006762B2"/>
    <w:rsid w:val="0068718F"/>
    <w:rsid w:val="006D318E"/>
    <w:rsid w:val="006E76C6"/>
    <w:rsid w:val="00702A8C"/>
    <w:rsid w:val="0073366B"/>
    <w:rsid w:val="0077738A"/>
    <w:rsid w:val="007C7EB1"/>
    <w:rsid w:val="008145B5"/>
    <w:rsid w:val="00860821"/>
    <w:rsid w:val="00890B33"/>
    <w:rsid w:val="008C5FED"/>
    <w:rsid w:val="008F73D1"/>
    <w:rsid w:val="00914077"/>
    <w:rsid w:val="0099541D"/>
    <w:rsid w:val="009B6285"/>
    <w:rsid w:val="009C073D"/>
    <w:rsid w:val="00A27704"/>
    <w:rsid w:val="00AF0700"/>
    <w:rsid w:val="00B2410F"/>
    <w:rsid w:val="00B5305B"/>
    <w:rsid w:val="00B6531B"/>
    <w:rsid w:val="00BA318B"/>
    <w:rsid w:val="00BF1910"/>
    <w:rsid w:val="00BF5B98"/>
    <w:rsid w:val="00C213B4"/>
    <w:rsid w:val="00C372DD"/>
    <w:rsid w:val="00C54F95"/>
    <w:rsid w:val="00D01304"/>
    <w:rsid w:val="00D821CB"/>
    <w:rsid w:val="00D967CE"/>
    <w:rsid w:val="00DA0D37"/>
    <w:rsid w:val="00DB201D"/>
    <w:rsid w:val="00DC189B"/>
    <w:rsid w:val="00DC24D6"/>
    <w:rsid w:val="00DE18F9"/>
    <w:rsid w:val="00DE4DE5"/>
    <w:rsid w:val="00E42AA3"/>
    <w:rsid w:val="00E54F1E"/>
    <w:rsid w:val="00E807FF"/>
    <w:rsid w:val="00F42076"/>
    <w:rsid w:val="00F54BE3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2018-10-22T12:55:00Z</dcterms:created>
  <dcterms:modified xsi:type="dcterms:W3CDTF">2018-10-22T12:57:00Z</dcterms:modified>
</cp:coreProperties>
</file>